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04E63" w14:textId="77777777" w:rsidR="008665FA" w:rsidRDefault="003D286C">
      <w:pPr>
        <w:jc w:val="center"/>
      </w:pPr>
      <w:r>
        <w:rPr>
          <w:rFonts w:ascii="Calibri" w:hAnsi="Calibri" w:cs="Calibri"/>
          <w:b/>
          <w:caps/>
          <w:sz w:val="22"/>
          <w:szCs w:val="22"/>
        </w:rPr>
        <w:t>A</w:t>
      </w:r>
      <w:r>
        <w:rPr>
          <w:rFonts w:ascii="Calibri" w:hAnsi="Calibri" w:cs="Calibri"/>
          <w:b/>
          <w:sz w:val="22"/>
          <w:szCs w:val="22"/>
        </w:rPr>
        <w:t>rgyle Street Housing Co-operative</w:t>
      </w:r>
    </w:p>
    <w:p w14:paraId="51AC12B1" w14:textId="77777777" w:rsidR="008665FA" w:rsidRDefault="008665FA">
      <w:pPr>
        <w:jc w:val="center"/>
        <w:rPr>
          <w:rFonts w:ascii="Calibri" w:hAnsi="Calibri" w:cs="Calibri"/>
          <w:b/>
          <w:sz w:val="22"/>
          <w:szCs w:val="22"/>
        </w:rPr>
      </w:pPr>
    </w:p>
    <w:p w14:paraId="5155EB43" w14:textId="77777777" w:rsidR="008665FA" w:rsidRDefault="003D286C">
      <w:pPr>
        <w:jc w:val="center"/>
        <w:rPr>
          <w:rFonts w:ascii="Calibri" w:hAnsi="Calibri" w:cs="Calibri"/>
          <w:b/>
          <w:caps/>
          <w:sz w:val="28"/>
          <w:szCs w:val="28"/>
        </w:rPr>
      </w:pPr>
      <w:r>
        <w:rPr>
          <w:rFonts w:ascii="Calibri" w:hAnsi="Calibri" w:cs="Calibri"/>
          <w:b/>
          <w:caps/>
          <w:sz w:val="28"/>
          <w:szCs w:val="28"/>
        </w:rPr>
        <w:t>Job Description</w:t>
      </w:r>
    </w:p>
    <w:p w14:paraId="682F56CF" w14:textId="2D0FAD50" w:rsidR="008665FA" w:rsidRDefault="00F410DA">
      <w:pPr>
        <w:jc w:val="center"/>
        <w:rPr>
          <w:rFonts w:ascii="Calibri" w:hAnsi="Calibri" w:cs="Calibri"/>
          <w:b/>
          <w:caps/>
          <w:sz w:val="28"/>
          <w:szCs w:val="28"/>
        </w:rPr>
      </w:pPr>
      <w:r>
        <w:rPr>
          <w:rFonts w:ascii="Calibri" w:hAnsi="Calibri" w:cs="Calibri"/>
          <w:b/>
          <w:caps/>
          <w:sz w:val="28"/>
          <w:szCs w:val="28"/>
        </w:rPr>
        <w:t xml:space="preserve">Maternity cover - </w:t>
      </w:r>
      <w:r w:rsidR="003D286C">
        <w:rPr>
          <w:rFonts w:ascii="Calibri" w:hAnsi="Calibri" w:cs="Calibri"/>
          <w:b/>
          <w:caps/>
          <w:sz w:val="28"/>
          <w:szCs w:val="28"/>
        </w:rPr>
        <w:t>Housing Co-ordinator</w:t>
      </w:r>
    </w:p>
    <w:p w14:paraId="7B222B7F" w14:textId="77777777" w:rsidR="008665FA" w:rsidRDefault="008665FA">
      <w:pPr>
        <w:jc w:val="both"/>
        <w:rPr>
          <w:rFonts w:ascii="Calibri" w:hAnsi="Calibri" w:cs="Calibri"/>
          <w:b/>
          <w:caps/>
          <w:sz w:val="18"/>
          <w:szCs w:val="18"/>
        </w:rPr>
      </w:pPr>
    </w:p>
    <w:p w14:paraId="68EBA158" w14:textId="77777777" w:rsidR="008665FA" w:rsidRDefault="008665FA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850F3CD" w14:textId="77777777" w:rsidR="008665FA" w:rsidRDefault="003D286C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PURPOSE OF THE JOB</w:t>
      </w:r>
    </w:p>
    <w:p w14:paraId="64A5D1F7" w14:textId="77777777" w:rsidR="008665FA" w:rsidRDefault="003D286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 be responsible, with our other housing co-ordinator/s, for the day-to-day running of ASH Co-op in co-operation with the membership; deal with outside bodies on behalf of the co-op; keep computer records; maintain and develop office and financial systems; and provide administrative support for working groups.</w:t>
      </w:r>
    </w:p>
    <w:p w14:paraId="4874F068" w14:textId="77777777" w:rsidR="008665FA" w:rsidRDefault="008665FA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4937B367" w14:textId="77777777" w:rsidR="008665FA" w:rsidRDefault="003D286C">
      <w:pPr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>REPORTING TO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8EA464A" w14:textId="77777777" w:rsidR="008665FA" w:rsidRDefault="003D286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Employment Co-ordinators, who are elected by the members on to ASH Co-op’s committee.</w:t>
      </w:r>
    </w:p>
    <w:p w14:paraId="4E9776D9" w14:textId="77777777" w:rsidR="008665FA" w:rsidRDefault="008665FA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23B74750" w14:textId="77777777" w:rsidR="008665FA" w:rsidRDefault="003D286C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MAIN DUTIES AND RESPONSIBILITIES</w:t>
      </w:r>
    </w:p>
    <w:p w14:paraId="01BDEBEC" w14:textId="51C7506B" w:rsidR="006611B2" w:rsidRDefault="003D286C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 tasks are to be carried out with the relevant Co-ordinators and Working Groups where appropriate.  As a volunteer led organisation, the Housing Co-ordinators will be expected to liaise with working group co-ordinators from time to time to agree how tasks will split between them.  A key responsibility of the Housing Co-ordinators is to provide continuity where volunteers are unable to do so.</w:t>
      </w:r>
    </w:p>
    <w:p w14:paraId="2AAC8615" w14:textId="77777777" w:rsidR="00937006" w:rsidRDefault="00937006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</w:p>
    <w:p w14:paraId="479FF20D" w14:textId="448FA223" w:rsidR="00C4512A" w:rsidRPr="00937006" w:rsidRDefault="006611B2">
      <w:pPr>
        <w:spacing w:after="120" w:line="360" w:lineRule="auto"/>
        <w:jc w:val="both"/>
        <w:rPr>
          <w:rFonts w:ascii="Calibri" w:hAnsi="Calibri" w:cs="Calibri"/>
          <w:b/>
          <w:bCs/>
        </w:rPr>
      </w:pPr>
      <w:r w:rsidRPr="00937006">
        <w:rPr>
          <w:rFonts w:ascii="Calibri" w:hAnsi="Calibri" w:cs="Calibri"/>
          <w:b/>
          <w:bCs/>
        </w:rPr>
        <w:t>CORE TASKS</w:t>
      </w:r>
      <w:r w:rsidR="006100F7" w:rsidRPr="00937006">
        <w:rPr>
          <w:rFonts w:ascii="Calibri" w:hAnsi="Calibri" w:cs="Calibri"/>
          <w:b/>
          <w:bCs/>
        </w:rPr>
        <w:t xml:space="preserve"> (priorities for day to day)</w:t>
      </w:r>
    </w:p>
    <w:p w14:paraId="09657D13" w14:textId="528DD90E" w:rsidR="006611B2" w:rsidRPr="00C4512A" w:rsidRDefault="006611B2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4512A">
        <w:rPr>
          <w:rFonts w:ascii="Calibri" w:hAnsi="Calibri" w:cs="Calibri"/>
          <w:b/>
          <w:bCs/>
          <w:sz w:val="22"/>
          <w:szCs w:val="22"/>
        </w:rPr>
        <w:t>General</w:t>
      </w:r>
    </w:p>
    <w:p w14:paraId="26CCDE8E" w14:textId="77EF3C7D" w:rsidR="006611B2" w:rsidRPr="00905CA6" w:rsidRDefault="005479C1" w:rsidP="005479C1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905CA6">
        <w:rPr>
          <w:rFonts w:ascii="Calibri" w:hAnsi="Calibri" w:cs="Calibri"/>
          <w:sz w:val="22"/>
          <w:szCs w:val="22"/>
        </w:rPr>
        <w:t>Ensure the office is open within agreed opening hours</w:t>
      </w:r>
      <w:r w:rsidR="006100F7" w:rsidRPr="00905CA6">
        <w:rPr>
          <w:rFonts w:ascii="Calibri" w:hAnsi="Calibri" w:cs="Calibri"/>
          <w:sz w:val="22"/>
          <w:szCs w:val="22"/>
        </w:rPr>
        <w:t>, informing members of opening times</w:t>
      </w:r>
    </w:p>
    <w:p w14:paraId="6D0B8E1E" w14:textId="55FE0A39" w:rsidR="005479C1" w:rsidRDefault="005479C1" w:rsidP="005479C1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Liaise with outside organisations on the </w:t>
      </w:r>
      <w:r w:rsidR="006100F7">
        <w:rPr>
          <w:rFonts w:ascii="Calibri" w:hAnsi="Calibri" w:cs="Calibri"/>
          <w:sz w:val="22"/>
          <w:szCs w:val="22"/>
        </w:rPr>
        <w:t>Co-op’s</w:t>
      </w:r>
      <w:r>
        <w:rPr>
          <w:rFonts w:ascii="Calibri" w:hAnsi="Calibri" w:cs="Calibri"/>
          <w:sz w:val="22"/>
          <w:szCs w:val="22"/>
        </w:rPr>
        <w:t xml:space="preserve"> behalf</w:t>
      </w:r>
    </w:p>
    <w:p w14:paraId="4FD8A027" w14:textId="567A561F" w:rsidR="005479C1" w:rsidRDefault="005479C1" w:rsidP="005479C1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Process all incoming post and email and pass on to relevant working groups</w:t>
      </w:r>
    </w:p>
    <w:p w14:paraId="2E46B5D6" w14:textId="39E29BBC" w:rsidR="005479C1" w:rsidRPr="005479C1" w:rsidRDefault="005479C1" w:rsidP="005479C1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Maintain supplies of stationery and other consumables distributed to members from the office</w:t>
      </w:r>
    </w:p>
    <w:p w14:paraId="0D8F273B" w14:textId="77777777" w:rsidR="002A264A" w:rsidRPr="00C4512A" w:rsidRDefault="002A264A" w:rsidP="002A264A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4512A">
        <w:rPr>
          <w:rFonts w:ascii="Calibri" w:hAnsi="Calibri" w:cs="Calibri"/>
          <w:b/>
          <w:bCs/>
          <w:sz w:val="22"/>
          <w:szCs w:val="22"/>
        </w:rPr>
        <w:t>Maintenance</w:t>
      </w:r>
    </w:p>
    <w:p w14:paraId="47E0BB4E" w14:textId="77777777" w:rsidR="002A264A" w:rsidRDefault="002A264A" w:rsidP="002A264A">
      <w:pPr>
        <w:pStyle w:val="ListParagraph"/>
        <w:numPr>
          <w:ilvl w:val="0"/>
          <w:numId w:val="12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Respond to repair and other Maintenance requests, arranging suitable works from approved contractor list and giving members appropriate notice of works</w:t>
      </w:r>
    </w:p>
    <w:p w14:paraId="137E7402" w14:textId="77777777" w:rsidR="002A264A" w:rsidRDefault="002A264A" w:rsidP="002A264A">
      <w:pPr>
        <w:pStyle w:val="ListParagraph"/>
        <w:numPr>
          <w:ilvl w:val="0"/>
          <w:numId w:val="12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Assist with access to properties when contractors are on site</w:t>
      </w:r>
    </w:p>
    <w:p w14:paraId="75352DF1" w14:textId="05705B79" w:rsidR="002A264A" w:rsidRDefault="002A264A" w:rsidP="002A264A">
      <w:pPr>
        <w:pStyle w:val="ListParagraph"/>
        <w:numPr>
          <w:ilvl w:val="0"/>
          <w:numId w:val="12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Assist with organising cyclical Grounds and Maintenance works and annual safety checks</w:t>
      </w:r>
    </w:p>
    <w:p w14:paraId="3F158D8F" w14:textId="5CBBE877" w:rsidR="006611B2" w:rsidRPr="00C4512A" w:rsidRDefault="006611B2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4512A">
        <w:rPr>
          <w:rFonts w:ascii="Calibri" w:hAnsi="Calibri" w:cs="Calibri"/>
          <w:b/>
          <w:bCs/>
          <w:sz w:val="22"/>
          <w:szCs w:val="22"/>
        </w:rPr>
        <w:t>Finance</w:t>
      </w:r>
    </w:p>
    <w:p w14:paraId="2FD1F3A0" w14:textId="01B94F10" w:rsidR="006611B2" w:rsidRDefault="006611B2" w:rsidP="006611B2">
      <w:pPr>
        <w:pStyle w:val="ListParagraph"/>
        <w:numPr>
          <w:ilvl w:val="0"/>
          <w:numId w:val="11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Process all invoices and record payments in cashbook</w:t>
      </w:r>
    </w:p>
    <w:p w14:paraId="3D1AC146" w14:textId="47F1A630" w:rsidR="006611B2" w:rsidRDefault="006611B2" w:rsidP="006611B2">
      <w:pPr>
        <w:pStyle w:val="ListParagraph"/>
        <w:numPr>
          <w:ilvl w:val="0"/>
          <w:numId w:val="11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Pass along invoices to be paid to Finance Group for approval and payment</w:t>
      </w:r>
      <w:r w:rsidR="00937006">
        <w:rPr>
          <w:rFonts w:ascii="Calibri" w:hAnsi="Calibri" w:cs="Calibri"/>
          <w:sz w:val="22"/>
          <w:szCs w:val="22"/>
        </w:rPr>
        <w:t xml:space="preserve"> each week</w:t>
      </w:r>
    </w:p>
    <w:p w14:paraId="7D6B9D0E" w14:textId="3C016928" w:rsidR="003D286C" w:rsidRDefault="003D286C" w:rsidP="006611B2">
      <w:pPr>
        <w:pStyle w:val="ListParagraph"/>
        <w:numPr>
          <w:ilvl w:val="0"/>
          <w:numId w:val="11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Liaise with payroll company and p</w:t>
      </w:r>
      <w:r w:rsidR="00937006">
        <w:rPr>
          <w:rFonts w:ascii="Calibri" w:hAnsi="Calibri" w:cs="Calibri"/>
          <w:sz w:val="22"/>
          <w:szCs w:val="22"/>
        </w:rPr>
        <w:t>rocess</w:t>
      </w:r>
      <w:r>
        <w:rPr>
          <w:rFonts w:ascii="Calibri" w:hAnsi="Calibri" w:cs="Calibri"/>
          <w:sz w:val="22"/>
          <w:szCs w:val="22"/>
        </w:rPr>
        <w:t xml:space="preserve"> worker pay, pension and HMRC invoices</w:t>
      </w:r>
      <w:r w:rsidR="00937006">
        <w:rPr>
          <w:rFonts w:ascii="Calibri" w:hAnsi="Calibri" w:cs="Calibri"/>
          <w:sz w:val="22"/>
          <w:szCs w:val="22"/>
        </w:rPr>
        <w:t xml:space="preserve"> for payment</w:t>
      </w:r>
    </w:p>
    <w:p w14:paraId="6DE68BAC" w14:textId="1D8C8D8B" w:rsidR="006611B2" w:rsidRDefault="006611B2" w:rsidP="006611B2">
      <w:pPr>
        <w:pStyle w:val="ListParagraph"/>
        <w:numPr>
          <w:ilvl w:val="0"/>
          <w:numId w:val="11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Process requests for reimbursement for member expenses, either via bank transfer or rent adjustment</w:t>
      </w:r>
    </w:p>
    <w:p w14:paraId="341EDBF2" w14:textId="252E135D" w:rsidR="006611B2" w:rsidRDefault="006611B2" w:rsidP="006611B2">
      <w:pPr>
        <w:pStyle w:val="ListParagraph"/>
        <w:numPr>
          <w:ilvl w:val="0"/>
          <w:numId w:val="11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Maintain</w:t>
      </w:r>
      <w:r w:rsidR="005479C1">
        <w:rPr>
          <w:rFonts w:ascii="Calibri" w:hAnsi="Calibri" w:cs="Calibri"/>
          <w:sz w:val="22"/>
          <w:szCs w:val="22"/>
        </w:rPr>
        <w:t xml:space="preserve"> accurate records of all financial matters, reconciling monthly and annually</w:t>
      </w:r>
    </w:p>
    <w:p w14:paraId="2E3F0ACF" w14:textId="326CB5A0" w:rsidR="006611B2" w:rsidRPr="00C4512A" w:rsidRDefault="006611B2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4512A">
        <w:rPr>
          <w:rFonts w:ascii="Calibri" w:hAnsi="Calibri" w:cs="Calibri"/>
          <w:b/>
          <w:bCs/>
          <w:sz w:val="22"/>
          <w:szCs w:val="22"/>
        </w:rPr>
        <w:t>Rent</w:t>
      </w:r>
    </w:p>
    <w:p w14:paraId="0F808F6C" w14:textId="06E1D978" w:rsidR="006611B2" w:rsidRDefault="005479C1" w:rsidP="005479C1">
      <w:pPr>
        <w:pStyle w:val="ListParagraph"/>
        <w:numPr>
          <w:ilvl w:val="0"/>
          <w:numId w:val="13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Process all rent transactions including benefits payments, maintaining accurate records of members rent balances and payments</w:t>
      </w:r>
    </w:p>
    <w:p w14:paraId="287EDE5C" w14:textId="77777777" w:rsidR="002A264A" w:rsidRDefault="002A264A" w:rsidP="002A264A">
      <w:pPr>
        <w:pStyle w:val="ListParagraph"/>
        <w:numPr>
          <w:ilvl w:val="0"/>
          <w:numId w:val="13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Reconcile rent book weekly</w:t>
      </w:r>
    </w:p>
    <w:p w14:paraId="26D4D4AB" w14:textId="26253E79" w:rsidR="005479C1" w:rsidRDefault="005479C1" w:rsidP="005479C1">
      <w:pPr>
        <w:pStyle w:val="ListParagraph"/>
        <w:numPr>
          <w:ilvl w:val="0"/>
          <w:numId w:val="13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Send out weekly communications to members in arrears, supporting the Rent Group to address arrears and </w:t>
      </w:r>
      <w:r w:rsidR="006100F7">
        <w:rPr>
          <w:rFonts w:ascii="Calibri" w:hAnsi="Calibri" w:cs="Calibri"/>
          <w:sz w:val="22"/>
          <w:szCs w:val="22"/>
        </w:rPr>
        <w:t xml:space="preserve">taking appropriate action to </w:t>
      </w:r>
      <w:r>
        <w:rPr>
          <w:rFonts w:ascii="Calibri" w:hAnsi="Calibri" w:cs="Calibri"/>
          <w:sz w:val="22"/>
          <w:szCs w:val="22"/>
        </w:rPr>
        <w:t>recover the debt</w:t>
      </w:r>
    </w:p>
    <w:p w14:paraId="7DDA73A2" w14:textId="56D6B1D0" w:rsidR="002A264A" w:rsidRDefault="002A264A" w:rsidP="005479C1">
      <w:pPr>
        <w:pStyle w:val="ListParagraph"/>
        <w:numPr>
          <w:ilvl w:val="0"/>
          <w:numId w:val="13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Provide information/assistance to members applying for housing benefits and liaise with council/Universal Credit relating to issues with claims where appropriate</w:t>
      </w:r>
    </w:p>
    <w:p w14:paraId="007CC46B" w14:textId="77777777" w:rsidR="002A264A" w:rsidRPr="00C4512A" w:rsidRDefault="002A264A" w:rsidP="002A264A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4512A">
        <w:rPr>
          <w:rFonts w:ascii="Calibri" w:hAnsi="Calibri" w:cs="Calibri"/>
          <w:b/>
          <w:bCs/>
          <w:sz w:val="22"/>
          <w:szCs w:val="22"/>
        </w:rPr>
        <w:t>Allocations</w:t>
      </w:r>
    </w:p>
    <w:p w14:paraId="0148C0B5" w14:textId="77777777" w:rsidR="002A264A" w:rsidRDefault="002A264A" w:rsidP="002A264A">
      <w:pPr>
        <w:pStyle w:val="ListParagraph"/>
        <w:numPr>
          <w:ilvl w:val="0"/>
          <w:numId w:val="10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Respond to enquiries and applications to join the Co-op</w:t>
      </w:r>
    </w:p>
    <w:p w14:paraId="4D87FF42" w14:textId="647242E6" w:rsidR="002A264A" w:rsidRDefault="002A264A" w:rsidP="002A264A">
      <w:pPr>
        <w:pStyle w:val="ListParagraph"/>
        <w:numPr>
          <w:ilvl w:val="0"/>
          <w:numId w:val="10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Complete tenancy sign-ups for new members</w:t>
      </w:r>
    </w:p>
    <w:p w14:paraId="75585E44" w14:textId="03DD4624" w:rsidR="002A264A" w:rsidRDefault="002A264A" w:rsidP="002A264A">
      <w:pPr>
        <w:pStyle w:val="ListParagraph"/>
        <w:numPr>
          <w:ilvl w:val="0"/>
          <w:numId w:val="10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Liaise with Allocations Group to organise Open Evenings and Shortlist Interviews</w:t>
      </w:r>
    </w:p>
    <w:p w14:paraId="5A255375" w14:textId="77777777" w:rsidR="002A264A" w:rsidRDefault="002A264A" w:rsidP="002A264A">
      <w:pPr>
        <w:pStyle w:val="ListParagraph"/>
        <w:numPr>
          <w:ilvl w:val="0"/>
          <w:numId w:val="10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Maintain records of applicants and shortlist</w:t>
      </w:r>
    </w:p>
    <w:p w14:paraId="64FF99FA" w14:textId="77777777" w:rsidR="002A264A" w:rsidRPr="006611B2" w:rsidRDefault="002A264A" w:rsidP="002A264A">
      <w:pPr>
        <w:pStyle w:val="ListParagraph"/>
        <w:numPr>
          <w:ilvl w:val="0"/>
          <w:numId w:val="10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Ensure rooms are checked when members leave, inform houses of timeframes to fill the vacancy, and monitor vacancies that run long in line with policy</w:t>
      </w:r>
    </w:p>
    <w:p w14:paraId="66162BE9" w14:textId="76934758" w:rsidR="00C4512A" w:rsidRPr="00C4512A" w:rsidRDefault="00C4512A" w:rsidP="00C4512A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4512A">
        <w:rPr>
          <w:rFonts w:ascii="Calibri" w:hAnsi="Calibri" w:cs="Calibri"/>
          <w:b/>
          <w:bCs/>
          <w:sz w:val="22"/>
          <w:szCs w:val="22"/>
        </w:rPr>
        <w:t>Secretarial</w:t>
      </w:r>
    </w:p>
    <w:p w14:paraId="3BA1B499" w14:textId="14B151AD" w:rsidR="00C4512A" w:rsidRDefault="00C4512A" w:rsidP="00C4512A">
      <w:pPr>
        <w:pStyle w:val="ListParagraph"/>
        <w:numPr>
          <w:ilvl w:val="0"/>
          <w:numId w:val="16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Help members prepare proposals and items for meetings</w:t>
      </w:r>
      <w:r w:rsidR="002A264A">
        <w:rPr>
          <w:rFonts w:ascii="Calibri" w:hAnsi="Calibri" w:cs="Calibri"/>
          <w:sz w:val="22"/>
          <w:szCs w:val="22"/>
        </w:rPr>
        <w:t xml:space="preserve"> (such as research, costings, and item wording), and assist with agenda writing when needed</w:t>
      </w:r>
    </w:p>
    <w:p w14:paraId="4AE6FAD3" w14:textId="0C34D055" w:rsidR="002A264A" w:rsidRDefault="002A264A" w:rsidP="002A264A">
      <w:pPr>
        <w:pStyle w:val="ListParagraph"/>
        <w:numPr>
          <w:ilvl w:val="0"/>
          <w:numId w:val="16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Signpost members towards working groups and projects that they can get involved with </w:t>
      </w:r>
    </w:p>
    <w:p w14:paraId="5490407E" w14:textId="479EC3E5" w:rsidR="00C4512A" w:rsidRDefault="00C4512A" w:rsidP="00C4512A">
      <w:pPr>
        <w:pStyle w:val="ListParagraph"/>
        <w:numPr>
          <w:ilvl w:val="0"/>
          <w:numId w:val="16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Assist with maintaining records of meetings and committee members</w:t>
      </w:r>
    </w:p>
    <w:p w14:paraId="30CDFAB0" w14:textId="17F12660" w:rsidR="00C4512A" w:rsidRDefault="00C4512A" w:rsidP="00C4512A">
      <w:pPr>
        <w:pStyle w:val="ListParagraph"/>
        <w:numPr>
          <w:ilvl w:val="0"/>
          <w:numId w:val="16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 members about rules and policies</w:t>
      </w:r>
    </w:p>
    <w:p w14:paraId="1959F07E" w14:textId="7BF86E1A" w:rsidR="00C4512A" w:rsidRPr="00C4512A" w:rsidRDefault="00C4512A" w:rsidP="00C4512A">
      <w:pPr>
        <w:pStyle w:val="ListParagraph"/>
        <w:numPr>
          <w:ilvl w:val="0"/>
          <w:numId w:val="16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Ensure personal data is processed in line with GDPR</w:t>
      </w:r>
    </w:p>
    <w:p w14:paraId="1910B6DB" w14:textId="24E8631D" w:rsidR="005479C1" w:rsidRPr="00C4512A" w:rsidRDefault="005479C1" w:rsidP="005479C1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4512A">
        <w:rPr>
          <w:rFonts w:ascii="Calibri" w:hAnsi="Calibri" w:cs="Calibri"/>
          <w:b/>
          <w:bCs/>
          <w:sz w:val="22"/>
          <w:szCs w:val="22"/>
        </w:rPr>
        <w:t>Support and Wellbeing</w:t>
      </w:r>
    </w:p>
    <w:p w14:paraId="022F0809" w14:textId="2FEB681E" w:rsidR="005479C1" w:rsidRDefault="005479C1" w:rsidP="005479C1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Listen to members experiencing conflict, and signpost on to Support and Wellbeing Group and/or external organisations as appropriate</w:t>
      </w:r>
    </w:p>
    <w:p w14:paraId="7506253B" w14:textId="5F5B6E06" w:rsidR="007A18E5" w:rsidRDefault="007A18E5" w:rsidP="005479C1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Adapt approach and systems to meet members’ health and communication needs</w:t>
      </w:r>
    </w:p>
    <w:p w14:paraId="3AC95DA4" w14:textId="397719EA" w:rsidR="00C4512A" w:rsidRDefault="00C4512A" w:rsidP="005479C1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Maintain records of Support and Wellbeing and assist with monitoring timeframes for cases</w:t>
      </w:r>
    </w:p>
    <w:p w14:paraId="343EC3FB" w14:textId="4DB884F4" w:rsidR="005479C1" w:rsidRDefault="005479C1" w:rsidP="005479C1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Assist members with applications for benefits and other relevant support</w:t>
      </w:r>
    </w:p>
    <w:p w14:paraId="0D674339" w14:textId="7EF7C605" w:rsidR="005479C1" w:rsidRPr="005479C1" w:rsidRDefault="005479C1" w:rsidP="005479C1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Co-ordinate members accessing counselling where co-op agrees to fund sessions</w:t>
      </w:r>
    </w:p>
    <w:p w14:paraId="06B241E7" w14:textId="5E02FD5D" w:rsidR="006611B2" w:rsidRDefault="006611B2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4512A">
        <w:rPr>
          <w:rFonts w:ascii="Calibri" w:hAnsi="Calibri" w:cs="Calibri"/>
          <w:b/>
          <w:bCs/>
          <w:sz w:val="22"/>
          <w:szCs w:val="22"/>
        </w:rPr>
        <w:t>O</w:t>
      </w:r>
      <w:r w:rsidR="00C4512A">
        <w:rPr>
          <w:rFonts w:ascii="Calibri" w:hAnsi="Calibri" w:cs="Calibri"/>
          <w:b/>
          <w:bCs/>
          <w:sz w:val="22"/>
          <w:szCs w:val="22"/>
        </w:rPr>
        <w:t>THER</w:t>
      </w:r>
      <w:r w:rsidRPr="00C4512A">
        <w:rPr>
          <w:rFonts w:ascii="Calibri" w:hAnsi="Calibri" w:cs="Calibri"/>
          <w:b/>
          <w:bCs/>
          <w:sz w:val="22"/>
          <w:szCs w:val="22"/>
        </w:rPr>
        <w:t xml:space="preserve"> TASKS</w:t>
      </w:r>
      <w:r w:rsidR="006100F7">
        <w:rPr>
          <w:rFonts w:ascii="Calibri" w:hAnsi="Calibri" w:cs="Calibri"/>
          <w:b/>
          <w:bCs/>
          <w:sz w:val="22"/>
          <w:szCs w:val="22"/>
        </w:rPr>
        <w:t xml:space="preserve"> (less frequent or cyclical tasks)</w:t>
      </w:r>
    </w:p>
    <w:p w14:paraId="33BED325" w14:textId="314D0E4E" w:rsidR="00937006" w:rsidRPr="00937006" w:rsidRDefault="00937006">
      <w:pPr>
        <w:spacing w:after="120"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lastRenderedPageBreak/>
        <w:t>Secretarial:</w:t>
      </w:r>
    </w:p>
    <w:p w14:paraId="712714A8" w14:textId="46135710" w:rsidR="002A264A" w:rsidRPr="002A264A" w:rsidRDefault="002A264A" w:rsidP="002A264A">
      <w:pPr>
        <w:pStyle w:val="ListParagraph"/>
        <w:numPr>
          <w:ilvl w:val="0"/>
          <w:numId w:val="17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Attending General Meetings</w:t>
      </w:r>
    </w:p>
    <w:p w14:paraId="62811137" w14:textId="77777777" w:rsidR="00937006" w:rsidRDefault="002A264A" w:rsidP="00937006">
      <w:pPr>
        <w:pStyle w:val="ListParagraph"/>
        <w:numPr>
          <w:ilvl w:val="0"/>
          <w:numId w:val="17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Preparing quarterly reports for General meeting</w:t>
      </w:r>
      <w:r w:rsidR="00937006" w:rsidRPr="00937006">
        <w:rPr>
          <w:rFonts w:ascii="Calibri" w:hAnsi="Calibri" w:cs="Calibri"/>
          <w:sz w:val="22"/>
          <w:szCs w:val="22"/>
        </w:rPr>
        <w:t xml:space="preserve"> </w:t>
      </w:r>
    </w:p>
    <w:p w14:paraId="6BC81400" w14:textId="314FA441" w:rsidR="00937006" w:rsidRPr="00937006" w:rsidRDefault="00937006" w:rsidP="00937006">
      <w:pPr>
        <w:spacing w:after="120"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Other groups:</w:t>
      </w:r>
    </w:p>
    <w:p w14:paraId="65FCC50B" w14:textId="44CAF151" w:rsidR="00937006" w:rsidRDefault="00937006" w:rsidP="00937006">
      <w:pPr>
        <w:pStyle w:val="ListParagraph"/>
        <w:numPr>
          <w:ilvl w:val="0"/>
          <w:numId w:val="17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Assisting with organising co-op events, such as member training and Mill Road Winter Fair </w:t>
      </w:r>
    </w:p>
    <w:p w14:paraId="5AAC098B" w14:textId="145D1F7D" w:rsidR="006100F7" w:rsidRPr="00F878EF" w:rsidRDefault="00937006" w:rsidP="00F878EF">
      <w:pPr>
        <w:pStyle w:val="ListParagraph"/>
        <w:numPr>
          <w:ilvl w:val="0"/>
          <w:numId w:val="17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Identifying and organising trainings for workers with the Employment group</w:t>
      </w:r>
    </w:p>
    <w:p w14:paraId="37A534BE" w14:textId="1B52B093" w:rsidR="006100F7" w:rsidRDefault="006100F7" w:rsidP="006100F7">
      <w:pPr>
        <w:pStyle w:val="ListParagraph"/>
        <w:numPr>
          <w:ilvl w:val="0"/>
          <w:numId w:val="17"/>
        </w:num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Supporting Equality and Diversity group work</w:t>
      </w:r>
    </w:p>
    <w:p w14:paraId="6F5338B1" w14:textId="77777777" w:rsidR="00937006" w:rsidRPr="003D286C" w:rsidRDefault="00937006" w:rsidP="00937006">
      <w:pPr>
        <w:pStyle w:val="ListParagraph"/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37006" w:rsidRPr="003D286C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723ED"/>
    <w:multiLevelType w:val="hybridMultilevel"/>
    <w:tmpl w:val="D186C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11987"/>
    <w:multiLevelType w:val="hybridMultilevel"/>
    <w:tmpl w:val="2B4A3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26EE3"/>
    <w:multiLevelType w:val="multilevel"/>
    <w:tmpl w:val="9A0434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5BB610A"/>
    <w:multiLevelType w:val="hybridMultilevel"/>
    <w:tmpl w:val="01B02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661D8"/>
    <w:multiLevelType w:val="multilevel"/>
    <w:tmpl w:val="BDE6AFB6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5" w15:restartNumberingAfterBreak="0">
    <w:nsid w:val="449C5712"/>
    <w:multiLevelType w:val="multilevel"/>
    <w:tmpl w:val="34B0C0E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Calibri" w:hAnsi="Calibri" w:cs="Calibri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6" w15:restartNumberingAfterBreak="0">
    <w:nsid w:val="462828A7"/>
    <w:multiLevelType w:val="hybridMultilevel"/>
    <w:tmpl w:val="84E82F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E54F7"/>
    <w:multiLevelType w:val="hybridMultilevel"/>
    <w:tmpl w:val="965CE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70321"/>
    <w:multiLevelType w:val="multilevel"/>
    <w:tmpl w:val="4DD2FE2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9" w15:restartNumberingAfterBreak="0">
    <w:nsid w:val="57011269"/>
    <w:multiLevelType w:val="hybridMultilevel"/>
    <w:tmpl w:val="F31C3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9B2CFE"/>
    <w:multiLevelType w:val="hybridMultilevel"/>
    <w:tmpl w:val="831E8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A0CCB"/>
    <w:multiLevelType w:val="hybridMultilevel"/>
    <w:tmpl w:val="CE1E1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328094">
    <w:abstractNumId w:val="8"/>
  </w:num>
  <w:num w:numId="2" w16cid:durableId="1149204040">
    <w:abstractNumId w:val="4"/>
  </w:num>
  <w:num w:numId="3" w16cid:durableId="754399975">
    <w:abstractNumId w:val="5"/>
  </w:num>
  <w:num w:numId="4" w16cid:durableId="1067873861">
    <w:abstractNumId w:val="2"/>
  </w:num>
  <w:num w:numId="5" w16cid:durableId="1567108704">
    <w:abstractNumId w:val="5"/>
    <w:lvlOverride w:ilvl="0">
      <w:startOverride w:val="1"/>
    </w:lvlOverride>
  </w:num>
  <w:num w:numId="6" w16cid:durableId="40251386">
    <w:abstractNumId w:val="5"/>
    <w:lvlOverride w:ilvl="0">
      <w:startOverride w:val="1"/>
    </w:lvlOverride>
  </w:num>
  <w:num w:numId="7" w16cid:durableId="616256127">
    <w:abstractNumId w:val="5"/>
    <w:lvlOverride w:ilvl="0">
      <w:startOverride w:val="1"/>
    </w:lvlOverride>
  </w:num>
  <w:num w:numId="8" w16cid:durableId="1737702123">
    <w:abstractNumId w:val="5"/>
    <w:lvlOverride w:ilvl="0">
      <w:startOverride w:val="1"/>
    </w:lvlOverride>
  </w:num>
  <w:num w:numId="9" w16cid:durableId="441723800">
    <w:abstractNumId w:val="5"/>
    <w:lvlOverride w:ilvl="0">
      <w:startOverride w:val="1"/>
    </w:lvlOverride>
  </w:num>
  <w:num w:numId="10" w16cid:durableId="1469007869">
    <w:abstractNumId w:val="1"/>
  </w:num>
  <w:num w:numId="11" w16cid:durableId="629171777">
    <w:abstractNumId w:val="3"/>
  </w:num>
  <w:num w:numId="12" w16cid:durableId="1974677226">
    <w:abstractNumId w:val="0"/>
  </w:num>
  <w:num w:numId="13" w16cid:durableId="645357579">
    <w:abstractNumId w:val="9"/>
  </w:num>
  <w:num w:numId="14" w16cid:durableId="1674841280">
    <w:abstractNumId w:val="7"/>
  </w:num>
  <w:num w:numId="15" w16cid:durableId="1041631841">
    <w:abstractNumId w:val="10"/>
  </w:num>
  <w:num w:numId="16" w16cid:durableId="1032266802">
    <w:abstractNumId w:val="6"/>
  </w:num>
  <w:num w:numId="17" w16cid:durableId="16804245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5FA"/>
    <w:rsid w:val="0027553D"/>
    <w:rsid w:val="002A264A"/>
    <w:rsid w:val="003D286C"/>
    <w:rsid w:val="003E47CC"/>
    <w:rsid w:val="005479C1"/>
    <w:rsid w:val="006100F7"/>
    <w:rsid w:val="00655886"/>
    <w:rsid w:val="006611B2"/>
    <w:rsid w:val="007A18E5"/>
    <w:rsid w:val="007C71EF"/>
    <w:rsid w:val="00824282"/>
    <w:rsid w:val="008665FA"/>
    <w:rsid w:val="00905CA6"/>
    <w:rsid w:val="00937006"/>
    <w:rsid w:val="00C4512A"/>
    <w:rsid w:val="00CC5D50"/>
    <w:rsid w:val="00D17109"/>
    <w:rsid w:val="00EA5D9F"/>
    <w:rsid w:val="00EF3637"/>
    <w:rsid w:val="00F179EA"/>
    <w:rsid w:val="00F410DA"/>
    <w:rsid w:val="00F73D37"/>
    <w:rsid w:val="00F8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C5B07"/>
  <w15:docId w15:val="{0B3304A8-E766-44B3-82A7-5FA91B12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8z0">
    <w:name w:val="WW8Num8z0"/>
    <w:qFormat/>
    <w:rPr>
      <w:rFonts w:ascii="Symbol" w:hAnsi="Symbol" w:cs="Symbol"/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7z0">
    <w:name w:val="WW8Num7z0"/>
    <w:qFormat/>
    <w:rPr>
      <w:rFonts w:ascii="Calibri" w:hAnsi="Calibri" w:cs="Calibri"/>
      <w:b/>
      <w:bCs/>
      <w:sz w:val="22"/>
      <w:szCs w:val="22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11z0">
    <w:name w:val="WW8Num11z0"/>
    <w:qFormat/>
    <w:rPr>
      <w:rFonts w:ascii="Symbol" w:eastAsia="Times New Roman" w:hAnsi="Symbol" w:cs="Arial"/>
      <w:sz w:val="22"/>
      <w:szCs w:val="22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numbering" w:customStyle="1" w:styleId="Numbering123">
    <w:name w:val="Numbering 123"/>
    <w:qFormat/>
  </w:style>
  <w:style w:type="numbering" w:customStyle="1" w:styleId="Bullet">
    <w:name w:val="Bullet •"/>
    <w:qFormat/>
  </w:style>
  <w:style w:type="numbering" w:customStyle="1" w:styleId="WW8Num8">
    <w:name w:val="WW8Num8"/>
    <w:qFormat/>
  </w:style>
  <w:style w:type="numbering" w:customStyle="1" w:styleId="WW8Num7">
    <w:name w:val="WW8Num7"/>
    <w:qFormat/>
  </w:style>
  <w:style w:type="numbering" w:customStyle="1" w:styleId="WW8Num11">
    <w:name w:val="WW8Num11"/>
    <w:qFormat/>
  </w:style>
  <w:style w:type="paragraph" w:styleId="ListParagraph">
    <w:name w:val="List Paragraph"/>
    <w:basedOn w:val="Normal"/>
    <w:uiPriority w:val="34"/>
    <w:qFormat/>
    <w:rsid w:val="006611B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 Coop Office</dc:creator>
  <dc:description/>
  <cp:lastModifiedBy>Milly</cp:lastModifiedBy>
  <cp:revision>3</cp:revision>
  <dcterms:created xsi:type="dcterms:W3CDTF">2024-06-12T14:25:00Z</dcterms:created>
  <dcterms:modified xsi:type="dcterms:W3CDTF">2024-06-13T13:37:00Z</dcterms:modified>
  <dc:language>en-GB</dc:language>
</cp:coreProperties>
</file>